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A32A42" w:rsidRPr="00103965"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32A42" w:rsidRPr="00103965" w:rsidRDefault="00A32A42" w:rsidP="00056226">
            <w:pPr>
              <w:spacing w:line="240" w:lineRule="auto"/>
              <w:jc w:val="left"/>
              <w:rPr>
                <w:rFonts w:ascii="Candara" w:hAnsi="Candara"/>
                <w:b/>
                <w:sz w:val="36"/>
                <w:szCs w:val="36"/>
              </w:rPr>
            </w:pPr>
            <w:r w:rsidRPr="002A3E5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103965">
              <w:rPr>
                <w:rFonts w:ascii="Candara" w:hAnsi="Candara"/>
                <w:b/>
                <w:sz w:val="36"/>
                <w:szCs w:val="36"/>
              </w:rPr>
              <w:t xml:space="preserve">                         UNIVERSITY OF NIŠ</w:t>
            </w:r>
          </w:p>
          <w:p w:rsidR="00A32A42" w:rsidRPr="00103965" w:rsidRDefault="00A32A42" w:rsidP="00056226">
            <w:pPr>
              <w:spacing w:line="240" w:lineRule="auto"/>
              <w:jc w:val="left"/>
              <w:rPr>
                <w:rFonts w:ascii="Candara" w:hAnsi="Candara"/>
              </w:rPr>
            </w:pPr>
          </w:p>
        </w:tc>
      </w:tr>
      <w:tr w:rsidR="00A32A42" w:rsidRPr="00103965"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32A42" w:rsidRPr="00103965" w:rsidRDefault="00A32A42" w:rsidP="00056226">
            <w:pPr>
              <w:spacing w:line="240" w:lineRule="auto"/>
              <w:contextualSpacing/>
              <w:rPr>
                <w:rFonts w:ascii="Candara" w:hAnsi="Candara"/>
                <w:b/>
                <w:sz w:val="36"/>
                <w:szCs w:val="36"/>
              </w:rPr>
            </w:pPr>
            <w:r w:rsidRPr="00103965">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32A42" w:rsidRPr="00103965" w:rsidRDefault="00A32A42" w:rsidP="00056226">
            <w:pPr>
              <w:spacing w:line="240" w:lineRule="auto"/>
              <w:contextualSpacing/>
              <w:jc w:val="left"/>
              <w:rPr>
                <w:rStyle w:val="CommentReference"/>
                <w:sz w:val="36"/>
                <w:szCs w:val="36"/>
              </w:rPr>
            </w:pPr>
            <w:r w:rsidRPr="00103965">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32A42" w:rsidRPr="00103965" w:rsidRDefault="00A32A42" w:rsidP="00056226">
            <w:pPr>
              <w:suppressAutoHyphens w:val="0"/>
              <w:spacing w:after="200" w:line="276" w:lineRule="auto"/>
              <w:jc w:val="left"/>
              <w:rPr>
                <w:rFonts w:ascii="Candara" w:hAnsi="Candara"/>
                <w:sz w:val="32"/>
                <w:szCs w:val="32"/>
              </w:rPr>
            </w:pPr>
            <w:r w:rsidRPr="00103965">
              <w:rPr>
                <w:rFonts w:ascii="Candara" w:hAnsi="Candara"/>
                <w:sz w:val="32"/>
                <w:szCs w:val="32"/>
              </w:rPr>
              <w:t>Faculty of Occupational Safety in Niš</w:t>
            </w:r>
          </w:p>
        </w:tc>
      </w:tr>
      <w:tr w:rsidR="00A32A42" w:rsidRPr="00103965" w:rsidTr="00056226">
        <w:trPr>
          <w:trHeight w:val="529"/>
        </w:trPr>
        <w:tc>
          <w:tcPr>
            <w:tcW w:w="10440" w:type="dxa"/>
            <w:gridSpan w:val="7"/>
            <w:tcBorders>
              <w:top w:val="double" w:sz="4" w:space="0" w:color="auto"/>
            </w:tcBorders>
            <w:shd w:val="clear" w:color="auto" w:fill="B8CCE4"/>
            <w:vAlign w:val="center"/>
          </w:tcPr>
          <w:p w:rsidR="00A32A42" w:rsidRPr="00103965" w:rsidRDefault="00A32A42" w:rsidP="00056226">
            <w:pPr>
              <w:spacing w:line="240" w:lineRule="auto"/>
              <w:contextualSpacing/>
              <w:rPr>
                <w:rFonts w:ascii="Candara" w:hAnsi="Candara"/>
                <w:b/>
              </w:rPr>
            </w:pPr>
            <w:r w:rsidRPr="00103965">
              <w:rPr>
                <w:rFonts w:ascii="Candara" w:hAnsi="Candara"/>
                <w:b/>
              </w:rPr>
              <w:t>GENERAL INFORMATION</w:t>
            </w:r>
          </w:p>
        </w:tc>
      </w:tr>
      <w:tr w:rsidR="00A32A42" w:rsidRPr="00103965" w:rsidTr="00056226">
        <w:trPr>
          <w:trHeight w:val="562"/>
        </w:trPr>
        <w:tc>
          <w:tcPr>
            <w:tcW w:w="4386" w:type="dxa"/>
            <w:gridSpan w:val="4"/>
            <w:vAlign w:val="center"/>
          </w:tcPr>
          <w:p w:rsidR="00A32A42" w:rsidRPr="00103965" w:rsidRDefault="00A32A42" w:rsidP="00056226">
            <w:pPr>
              <w:spacing w:line="240" w:lineRule="auto"/>
              <w:contextualSpacing/>
              <w:jc w:val="left"/>
              <w:rPr>
                <w:rFonts w:ascii="Candara" w:hAnsi="Candara"/>
              </w:rPr>
            </w:pPr>
            <w:r w:rsidRPr="00103965">
              <w:rPr>
                <w:rFonts w:ascii="Candara" w:hAnsi="Candara"/>
              </w:rPr>
              <w:t xml:space="preserve">Study program </w:t>
            </w:r>
          </w:p>
        </w:tc>
        <w:tc>
          <w:tcPr>
            <w:tcW w:w="6054" w:type="dxa"/>
            <w:gridSpan w:val="3"/>
            <w:vAlign w:val="center"/>
          </w:tcPr>
          <w:p w:rsidR="00A32A42" w:rsidRPr="00103965" w:rsidRDefault="00A32A42" w:rsidP="00056226">
            <w:pPr>
              <w:spacing w:line="240" w:lineRule="auto"/>
              <w:contextualSpacing/>
              <w:jc w:val="left"/>
              <w:rPr>
                <w:rFonts w:ascii="Candara" w:hAnsi="Candara"/>
                <w:b/>
                <w:sz w:val="24"/>
                <w:szCs w:val="24"/>
              </w:rPr>
            </w:pPr>
            <w:r w:rsidRPr="00103965">
              <w:rPr>
                <w:rFonts w:ascii="Candara" w:hAnsi="Candara"/>
                <w:sz w:val="24"/>
                <w:szCs w:val="24"/>
              </w:rPr>
              <w:t>Occupational Safety</w:t>
            </w:r>
          </w:p>
        </w:tc>
      </w:tr>
      <w:tr w:rsidR="00A32A42" w:rsidRPr="00103965" w:rsidTr="00056226">
        <w:trPr>
          <w:trHeight w:val="562"/>
        </w:trPr>
        <w:tc>
          <w:tcPr>
            <w:tcW w:w="4386" w:type="dxa"/>
            <w:gridSpan w:val="4"/>
            <w:vAlign w:val="center"/>
          </w:tcPr>
          <w:p w:rsidR="00A32A42" w:rsidRPr="00103965" w:rsidRDefault="00A32A42" w:rsidP="00056226">
            <w:pPr>
              <w:spacing w:line="240" w:lineRule="auto"/>
              <w:contextualSpacing/>
              <w:jc w:val="left"/>
              <w:rPr>
                <w:rFonts w:ascii="Candara" w:hAnsi="Candara"/>
              </w:rPr>
            </w:pPr>
            <w:r w:rsidRPr="00103965">
              <w:rPr>
                <w:rFonts w:ascii="Candara" w:hAnsi="Candara"/>
              </w:rPr>
              <w:t>Study Module  (if applicable)</w:t>
            </w:r>
          </w:p>
        </w:tc>
        <w:tc>
          <w:tcPr>
            <w:tcW w:w="6054" w:type="dxa"/>
            <w:gridSpan w:val="3"/>
            <w:vAlign w:val="center"/>
          </w:tcPr>
          <w:p w:rsidR="00A32A42" w:rsidRPr="00103965" w:rsidRDefault="00A32A42" w:rsidP="00056226">
            <w:pPr>
              <w:spacing w:line="240" w:lineRule="auto"/>
              <w:contextualSpacing/>
              <w:jc w:val="left"/>
              <w:rPr>
                <w:rFonts w:ascii="Candara" w:hAnsi="Candara"/>
              </w:rPr>
            </w:pPr>
          </w:p>
        </w:tc>
      </w:tr>
      <w:tr w:rsidR="00A32A42" w:rsidRPr="00103965" w:rsidTr="00056226">
        <w:trPr>
          <w:trHeight w:val="562"/>
        </w:trPr>
        <w:tc>
          <w:tcPr>
            <w:tcW w:w="4386" w:type="dxa"/>
            <w:gridSpan w:val="4"/>
            <w:vAlign w:val="center"/>
          </w:tcPr>
          <w:p w:rsidR="00A32A42" w:rsidRPr="00103965" w:rsidRDefault="00A32A42" w:rsidP="00056226">
            <w:pPr>
              <w:spacing w:line="240" w:lineRule="auto"/>
              <w:contextualSpacing/>
              <w:jc w:val="left"/>
              <w:rPr>
                <w:rFonts w:ascii="Candara" w:hAnsi="Candara"/>
              </w:rPr>
            </w:pPr>
            <w:r w:rsidRPr="00103965">
              <w:rPr>
                <w:rFonts w:ascii="Candara" w:hAnsi="Candara"/>
              </w:rPr>
              <w:t>Course title</w:t>
            </w:r>
          </w:p>
        </w:tc>
        <w:tc>
          <w:tcPr>
            <w:tcW w:w="6054" w:type="dxa"/>
            <w:gridSpan w:val="3"/>
            <w:vAlign w:val="center"/>
          </w:tcPr>
          <w:p w:rsidR="00A32A42" w:rsidRPr="00103965" w:rsidRDefault="00A32A42" w:rsidP="00056226">
            <w:pPr>
              <w:spacing w:line="240" w:lineRule="auto"/>
              <w:contextualSpacing/>
              <w:jc w:val="left"/>
              <w:rPr>
                <w:rFonts w:ascii="Candara" w:hAnsi="Candara"/>
              </w:rPr>
            </w:pPr>
            <w:r w:rsidRPr="00103965">
              <w:rPr>
                <w:rFonts w:ascii="Candara" w:hAnsi="Candara"/>
              </w:rPr>
              <w:t>Internship</w:t>
            </w:r>
          </w:p>
        </w:tc>
      </w:tr>
      <w:tr w:rsidR="00A32A42" w:rsidRPr="00103965" w:rsidTr="00056226">
        <w:trPr>
          <w:trHeight w:val="562"/>
        </w:trPr>
        <w:tc>
          <w:tcPr>
            <w:tcW w:w="4386" w:type="dxa"/>
            <w:gridSpan w:val="4"/>
            <w:vAlign w:val="center"/>
          </w:tcPr>
          <w:p w:rsidR="00A32A42" w:rsidRPr="00103965" w:rsidRDefault="00A32A42" w:rsidP="00056226">
            <w:pPr>
              <w:spacing w:line="240" w:lineRule="auto"/>
              <w:contextualSpacing/>
              <w:jc w:val="left"/>
              <w:rPr>
                <w:rFonts w:ascii="Candara" w:hAnsi="Candara"/>
              </w:rPr>
            </w:pPr>
            <w:r w:rsidRPr="00103965">
              <w:rPr>
                <w:rFonts w:ascii="Candara" w:hAnsi="Candara"/>
              </w:rPr>
              <w:t>Level of study</w:t>
            </w:r>
          </w:p>
        </w:tc>
        <w:tc>
          <w:tcPr>
            <w:tcW w:w="6054" w:type="dxa"/>
            <w:gridSpan w:val="3"/>
            <w:vAlign w:val="center"/>
          </w:tcPr>
          <w:p w:rsidR="00A32A42" w:rsidRPr="00103965" w:rsidRDefault="00A32A42" w:rsidP="00056226">
            <w:pPr>
              <w:spacing w:line="240" w:lineRule="auto"/>
              <w:contextualSpacing/>
              <w:jc w:val="left"/>
              <w:rPr>
                <w:rFonts w:ascii="Candara" w:hAnsi="Candara"/>
              </w:rPr>
            </w:pPr>
            <w:r w:rsidRPr="00103965">
              <w:rPr>
                <w:rFonts w:ascii="MS Gothic" w:eastAsia="MS Gothic" w:hAnsi="MS Gothic" w:hint="eastAsia"/>
              </w:rPr>
              <w:t>☒</w:t>
            </w:r>
            <w:r w:rsidRPr="00103965">
              <w:rPr>
                <w:rFonts w:ascii="Candara" w:hAnsi="Candara"/>
              </w:rPr>
              <w:t xml:space="preserve">Bachelor                     </w:t>
            </w:r>
            <w:r w:rsidRPr="00103965">
              <w:rPr>
                <w:rFonts w:ascii="MS Gothic" w:eastAsia="MS Gothic" w:hAnsi="MS Gothic" w:hint="eastAsia"/>
              </w:rPr>
              <w:t>☐</w:t>
            </w:r>
            <w:r w:rsidRPr="00103965">
              <w:rPr>
                <w:rFonts w:ascii="Candara" w:hAnsi="Candara"/>
              </w:rPr>
              <w:t xml:space="preserve"> Master’s                   </w:t>
            </w:r>
            <w:r w:rsidRPr="00103965">
              <w:rPr>
                <w:rFonts w:ascii="MS Gothic" w:eastAsia="MS Gothic" w:hAnsi="MS Gothic" w:hint="eastAsia"/>
              </w:rPr>
              <w:t>☐</w:t>
            </w:r>
            <w:r w:rsidRPr="00103965">
              <w:rPr>
                <w:rFonts w:ascii="Candara" w:hAnsi="Candara"/>
              </w:rPr>
              <w:t xml:space="preserve"> Doctoral</w:t>
            </w:r>
          </w:p>
        </w:tc>
      </w:tr>
      <w:tr w:rsidR="00A32A42" w:rsidRPr="00103965" w:rsidTr="00056226">
        <w:trPr>
          <w:trHeight w:val="562"/>
        </w:trPr>
        <w:tc>
          <w:tcPr>
            <w:tcW w:w="4386" w:type="dxa"/>
            <w:gridSpan w:val="4"/>
            <w:vAlign w:val="center"/>
          </w:tcPr>
          <w:p w:rsidR="00A32A42" w:rsidRPr="00103965" w:rsidRDefault="00A32A42" w:rsidP="00056226">
            <w:pPr>
              <w:spacing w:line="240" w:lineRule="auto"/>
              <w:contextualSpacing/>
              <w:jc w:val="left"/>
              <w:rPr>
                <w:rFonts w:ascii="Candara" w:hAnsi="Candara"/>
              </w:rPr>
            </w:pPr>
            <w:r w:rsidRPr="00103965">
              <w:rPr>
                <w:rFonts w:ascii="Candara" w:hAnsi="Candara"/>
              </w:rPr>
              <w:t>Type of course</w:t>
            </w:r>
          </w:p>
        </w:tc>
        <w:tc>
          <w:tcPr>
            <w:tcW w:w="6054" w:type="dxa"/>
            <w:gridSpan w:val="3"/>
            <w:vAlign w:val="center"/>
          </w:tcPr>
          <w:p w:rsidR="00A32A42" w:rsidRPr="00103965" w:rsidRDefault="00A32A42" w:rsidP="00056226">
            <w:pPr>
              <w:spacing w:line="240" w:lineRule="auto"/>
              <w:contextualSpacing/>
              <w:jc w:val="left"/>
              <w:rPr>
                <w:rFonts w:ascii="Candara" w:hAnsi="Candara"/>
              </w:rPr>
            </w:pPr>
            <w:r w:rsidRPr="00103965">
              <w:rPr>
                <w:rFonts w:ascii="MS Gothic" w:eastAsia="MS Gothic" w:hAnsi="MS Gothic" w:hint="eastAsia"/>
              </w:rPr>
              <w:t>☒</w:t>
            </w:r>
            <w:r w:rsidRPr="00103965">
              <w:rPr>
                <w:rFonts w:ascii="Candara" w:hAnsi="Candara"/>
              </w:rPr>
              <w:t xml:space="preserve"> Obligatory                 </w:t>
            </w:r>
            <w:r w:rsidRPr="00103965">
              <w:rPr>
                <w:rFonts w:ascii="MS Gothic" w:eastAsia="MS Gothic" w:hAnsi="MS Gothic" w:hint="eastAsia"/>
              </w:rPr>
              <w:t>☐</w:t>
            </w:r>
            <w:r w:rsidRPr="00103965">
              <w:rPr>
                <w:rFonts w:ascii="Candara" w:hAnsi="Candara"/>
              </w:rPr>
              <w:t xml:space="preserve"> Elective</w:t>
            </w:r>
          </w:p>
        </w:tc>
      </w:tr>
      <w:tr w:rsidR="00A32A42" w:rsidRPr="00103965" w:rsidTr="00056226">
        <w:trPr>
          <w:trHeight w:val="562"/>
        </w:trPr>
        <w:tc>
          <w:tcPr>
            <w:tcW w:w="4386" w:type="dxa"/>
            <w:gridSpan w:val="4"/>
            <w:vAlign w:val="center"/>
          </w:tcPr>
          <w:p w:rsidR="00A32A42" w:rsidRPr="00103965" w:rsidRDefault="00A32A42" w:rsidP="00056226">
            <w:pPr>
              <w:suppressAutoHyphens w:val="0"/>
              <w:spacing w:after="0" w:line="240" w:lineRule="auto"/>
              <w:contextualSpacing/>
              <w:jc w:val="left"/>
              <w:rPr>
                <w:rFonts w:ascii="Candara" w:hAnsi="Candara" w:cs="Arial"/>
                <w:lang w:val="en-US"/>
              </w:rPr>
            </w:pPr>
            <w:r w:rsidRPr="00103965">
              <w:rPr>
                <w:rFonts w:ascii="Candara" w:hAnsi="Candara"/>
              </w:rPr>
              <w:t xml:space="preserve">Semester </w:t>
            </w:r>
            <w:r w:rsidRPr="00103965">
              <w:rPr>
                <w:rFonts w:ascii="Candara" w:hAnsi="Candara" w:cs="Arial"/>
                <w:lang w:val="en-US"/>
              </w:rPr>
              <w:t xml:space="preserve"> </w:t>
            </w:r>
          </w:p>
        </w:tc>
        <w:tc>
          <w:tcPr>
            <w:tcW w:w="6054" w:type="dxa"/>
            <w:gridSpan w:val="3"/>
            <w:vAlign w:val="center"/>
          </w:tcPr>
          <w:p w:rsidR="00A32A42" w:rsidRPr="00103965" w:rsidRDefault="00A32A42" w:rsidP="00056226">
            <w:pPr>
              <w:suppressAutoHyphens w:val="0"/>
              <w:spacing w:after="0" w:line="240" w:lineRule="auto"/>
              <w:contextualSpacing/>
              <w:jc w:val="left"/>
              <w:rPr>
                <w:rFonts w:ascii="Candara" w:hAnsi="Candara" w:cs="Arial"/>
                <w:lang w:val="en-US"/>
              </w:rPr>
            </w:pPr>
            <w:r w:rsidRPr="00103965">
              <w:rPr>
                <w:rFonts w:ascii="MS Gothic" w:eastAsia="MS Gothic" w:hAnsi="MS Gothic" w:hint="eastAsia"/>
              </w:rPr>
              <w:t>☐</w:t>
            </w:r>
            <w:r w:rsidRPr="00103965">
              <w:rPr>
                <w:rFonts w:ascii="Candara" w:hAnsi="Candara" w:cs="Arial"/>
                <w:lang w:val="en-US"/>
              </w:rPr>
              <w:t xml:space="preserve"> Autumn                    </w:t>
            </w:r>
            <w:r w:rsidRPr="00103965">
              <w:rPr>
                <w:rFonts w:ascii="MS Gothic" w:eastAsia="MS Gothic" w:hAnsi="MS Gothic" w:cs="Arial" w:hint="eastAsia"/>
                <w:lang w:val="en-US"/>
              </w:rPr>
              <w:t>☒</w:t>
            </w:r>
            <w:r w:rsidRPr="00103965">
              <w:rPr>
                <w:rFonts w:ascii="MS Gothic" w:eastAsia="MS Gothic" w:hAnsi="MS Gothic" w:cs="Arial"/>
                <w:lang w:val="en-US"/>
              </w:rPr>
              <w:t xml:space="preserve"> </w:t>
            </w:r>
            <w:r w:rsidRPr="00103965">
              <w:rPr>
                <w:rFonts w:ascii="Candara" w:hAnsi="Candara" w:cs="Arial"/>
                <w:lang w:val="en-US"/>
              </w:rPr>
              <w:t>Spring</w:t>
            </w:r>
          </w:p>
        </w:tc>
      </w:tr>
      <w:tr w:rsidR="00A32A42" w:rsidRPr="00103965" w:rsidTr="00056226">
        <w:trPr>
          <w:trHeight w:val="562"/>
        </w:trPr>
        <w:tc>
          <w:tcPr>
            <w:tcW w:w="4386" w:type="dxa"/>
            <w:gridSpan w:val="4"/>
            <w:vAlign w:val="center"/>
          </w:tcPr>
          <w:p w:rsidR="00A32A42" w:rsidRPr="00103965" w:rsidRDefault="00A32A42" w:rsidP="00056226">
            <w:pPr>
              <w:spacing w:line="240" w:lineRule="auto"/>
              <w:contextualSpacing/>
              <w:jc w:val="left"/>
              <w:rPr>
                <w:rFonts w:ascii="Candara" w:hAnsi="Candara"/>
              </w:rPr>
            </w:pPr>
            <w:r w:rsidRPr="00103965">
              <w:rPr>
                <w:rFonts w:ascii="Candara" w:hAnsi="Candara"/>
              </w:rPr>
              <w:t xml:space="preserve">Year of study </w:t>
            </w:r>
          </w:p>
        </w:tc>
        <w:tc>
          <w:tcPr>
            <w:tcW w:w="6054" w:type="dxa"/>
            <w:gridSpan w:val="3"/>
            <w:vAlign w:val="center"/>
          </w:tcPr>
          <w:p w:rsidR="00A32A42" w:rsidRPr="00103965" w:rsidRDefault="00A32A42" w:rsidP="00056226">
            <w:pPr>
              <w:spacing w:line="240" w:lineRule="auto"/>
              <w:contextualSpacing/>
              <w:jc w:val="left"/>
              <w:rPr>
                <w:rFonts w:ascii="Candara" w:hAnsi="Candara"/>
              </w:rPr>
            </w:pPr>
            <w:r w:rsidRPr="00103965">
              <w:rPr>
                <w:rFonts w:ascii="Candara" w:hAnsi="Candara"/>
              </w:rPr>
              <w:t>Fourth year</w:t>
            </w:r>
          </w:p>
        </w:tc>
      </w:tr>
      <w:tr w:rsidR="00A32A42" w:rsidRPr="00103965" w:rsidTr="00056226">
        <w:trPr>
          <w:trHeight w:val="562"/>
        </w:trPr>
        <w:tc>
          <w:tcPr>
            <w:tcW w:w="4386" w:type="dxa"/>
            <w:gridSpan w:val="4"/>
            <w:vAlign w:val="center"/>
          </w:tcPr>
          <w:p w:rsidR="00A32A42" w:rsidRPr="00103965" w:rsidRDefault="00A32A42" w:rsidP="00056226">
            <w:pPr>
              <w:spacing w:line="240" w:lineRule="auto"/>
              <w:contextualSpacing/>
              <w:jc w:val="left"/>
              <w:rPr>
                <w:rFonts w:ascii="Candara" w:hAnsi="Candara"/>
              </w:rPr>
            </w:pPr>
            <w:r w:rsidRPr="00103965">
              <w:rPr>
                <w:rFonts w:ascii="Candara" w:hAnsi="Candara"/>
              </w:rPr>
              <w:t>Number of ECTS allocated</w:t>
            </w:r>
          </w:p>
        </w:tc>
        <w:tc>
          <w:tcPr>
            <w:tcW w:w="6054" w:type="dxa"/>
            <w:gridSpan w:val="3"/>
            <w:vAlign w:val="center"/>
          </w:tcPr>
          <w:p w:rsidR="00A32A42" w:rsidRPr="00103965" w:rsidRDefault="00A32A42" w:rsidP="00056226">
            <w:pPr>
              <w:spacing w:line="240" w:lineRule="auto"/>
              <w:contextualSpacing/>
              <w:jc w:val="left"/>
              <w:rPr>
                <w:rFonts w:ascii="Candara" w:hAnsi="Candara"/>
              </w:rPr>
            </w:pPr>
            <w:r w:rsidRPr="00103965">
              <w:rPr>
                <w:rFonts w:ascii="Candara" w:hAnsi="Candara"/>
              </w:rPr>
              <w:t>3</w:t>
            </w:r>
          </w:p>
        </w:tc>
      </w:tr>
      <w:tr w:rsidR="00A32A42" w:rsidRPr="00103965" w:rsidTr="00056226">
        <w:trPr>
          <w:trHeight w:val="562"/>
        </w:trPr>
        <w:tc>
          <w:tcPr>
            <w:tcW w:w="4386" w:type="dxa"/>
            <w:gridSpan w:val="4"/>
            <w:vAlign w:val="center"/>
          </w:tcPr>
          <w:p w:rsidR="00A32A42" w:rsidRPr="00103965" w:rsidRDefault="00A32A42" w:rsidP="00056226">
            <w:pPr>
              <w:spacing w:line="240" w:lineRule="auto"/>
              <w:contextualSpacing/>
              <w:jc w:val="left"/>
              <w:rPr>
                <w:rFonts w:ascii="Candara" w:hAnsi="Candara"/>
              </w:rPr>
            </w:pPr>
            <w:r w:rsidRPr="00103965">
              <w:rPr>
                <w:rFonts w:ascii="Candara" w:hAnsi="Candara"/>
              </w:rPr>
              <w:t>Name of lecturer/lecturers</w:t>
            </w:r>
          </w:p>
        </w:tc>
        <w:tc>
          <w:tcPr>
            <w:tcW w:w="6054" w:type="dxa"/>
            <w:gridSpan w:val="3"/>
            <w:vAlign w:val="center"/>
          </w:tcPr>
          <w:p w:rsidR="00A32A42" w:rsidRPr="00902465" w:rsidRDefault="00A32A42" w:rsidP="00056226">
            <w:pPr>
              <w:spacing w:line="240" w:lineRule="auto"/>
              <w:contextualSpacing/>
              <w:jc w:val="left"/>
              <w:rPr>
                <w:rFonts w:ascii="Candara" w:hAnsi="Candara"/>
                <w:lang w:val="en-US"/>
              </w:rPr>
            </w:pPr>
            <w:r w:rsidRPr="00103965">
              <w:rPr>
                <w:rFonts w:ascii="Candara" w:hAnsi="Candara"/>
                <w:b/>
              </w:rPr>
              <w:t>Teacher or teachers in charge of organizing student internship</w:t>
            </w:r>
          </w:p>
        </w:tc>
      </w:tr>
      <w:tr w:rsidR="00A32A42" w:rsidRPr="00103965" w:rsidTr="00056226">
        <w:trPr>
          <w:trHeight w:val="562"/>
        </w:trPr>
        <w:tc>
          <w:tcPr>
            <w:tcW w:w="4386" w:type="dxa"/>
            <w:gridSpan w:val="4"/>
            <w:vAlign w:val="center"/>
          </w:tcPr>
          <w:p w:rsidR="00A32A42" w:rsidRPr="00103965" w:rsidRDefault="00A32A42" w:rsidP="00056226">
            <w:pPr>
              <w:spacing w:line="240" w:lineRule="auto"/>
              <w:contextualSpacing/>
              <w:jc w:val="left"/>
              <w:rPr>
                <w:rFonts w:ascii="Candara" w:hAnsi="Candara"/>
              </w:rPr>
            </w:pPr>
            <w:r w:rsidRPr="00103965">
              <w:rPr>
                <w:rFonts w:ascii="Candara" w:hAnsi="Candara"/>
              </w:rPr>
              <w:t>Teaching mode</w:t>
            </w:r>
          </w:p>
        </w:tc>
        <w:tc>
          <w:tcPr>
            <w:tcW w:w="6054" w:type="dxa"/>
            <w:gridSpan w:val="3"/>
            <w:vAlign w:val="center"/>
          </w:tcPr>
          <w:p w:rsidR="00A32A42" w:rsidRPr="00103965" w:rsidRDefault="00A32A42" w:rsidP="00056226">
            <w:pPr>
              <w:spacing w:line="240" w:lineRule="auto"/>
              <w:contextualSpacing/>
              <w:jc w:val="left"/>
              <w:rPr>
                <w:rFonts w:ascii="Candara" w:hAnsi="Candara"/>
              </w:rPr>
            </w:pPr>
            <w:r w:rsidRPr="00103965">
              <w:rPr>
                <w:rFonts w:ascii="Candara" w:hAnsi="Candara"/>
              </w:rPr>
              <w:t xml:space="preserve"> </w:t>
            </w:r>
            <w:r w:rsidRPr="00103965">
              <w:rPr>
                <w:rFonts w:ascii="MS Gothic" w:eastAsia="MS Gothic" w:hAnsi="MS Gothic" w:hint="eastAsia"/>
              </w:rPr>
              <w:t>☐</w:t>
            </w:r>
            <w:r w:rsidRPr="00103965">
              <w:rPr>
                <w:rFonts w:ascii="Candara" w:hAnsi="Candara"/>
              </w:rPr>
              <w:t xml:space="preserve">Lectures                     </w:t>
            </w:r>
            <w:r w:rsidRPr="00103965">
              <w:rPr>
                <w:rFonts w:ascii="MS Gothic" w:eastAsia="MS Gothic" w:hAnsi="MS Gothic" w:hint="eastAsia"/>
              </w:rPr>
              <w:t>☐</w:t>
            </w:r>
            <w:r w:rsidRPr="00103965">
              <w:rPr>
                <w:rFonts w:ascii="Candara" w:hAnsi="Candara"/>
              </w:rPr>
              <w:t xml:space="preserve">Group tutorials         </w:t>
            </w:r>
            <w:r w:rsidRPr="00103965">
              <w:rPr>
                <w:rFonts w:ascii="MS Gothic" w:eastAsia="MS Gothic" w:hAnsi="MS Gothic" w:cs="Arial" w:hint="eastAsia"/>
                <w:lang w:val="en-US"/>
              </w:rPr>
              <w:t>☒</w:t>
            </w:r>
            <w:r w:rsidRPr="00103965">
              <w:rPr>
                <w:rFonts w:ascii="Candara" w:hAnsi="Candara"/>
              </w:rPr>
              <w:t xml:space="preserve"> Individual tutorials</w:t>
            </w:r>
          </w:p>
          <w:p w:rsidR="00A32A42" w:rsidRPr="00103965" w:rsidRDefault="00A32A42" w:rsidP="00056226">
            <w:pPr>
              <w:spacing w:line="240" w:lineRule="auto"/>
              <w:contextualSpacing/>
              <w:jc w:val="left"/>
              <w:rPr>
                <w:rFonts w:ascii="Candara" w:hAnsi="Candara"/>
              </w:rPr>
            </w:pPr>
            <w:r w:rsidRPr="00103965">
              <w:rPr>
                <w:rFonts w:ascii="Candara" w:hAnsi="Candara"/>
              </w:rPr>
              <w:t xml:space="preserve"> </w:t>
            </w:r>
            <w:r w:rsidRPr="00103965">
              <w:rPr>
                <w:rFonts w:ascii="MS Gothic" w:eastAsia="MS Gothic" w:hAnsi="MS Gothic" w:hint="eastAsia"/>
              </w:rPr>
              <w:t>☐</w:t>
            </w:r>
            <w:r w:rsidRPr="00103965">
              <w:rPr>
                <w:rFonts w:ascii="Candara" w:hAnsi="Candara"/>
              </w:rPr>
              <w:t xml:space="preserve">Laboratory work     </w:t>
            </w:r>
            <w:r w:rsidRPr="00103965">
              <w:rPr>
                <w:rFonts w:ascii="MS Gothic" w:eastAsia="MS Gothic" w:hAnsi="MS Gothic" w:hint="eastAsia"/>
              </w:rPr>
              <w:t>☐</w:t>
            </w:r>
            <w:r w:rsidRPr="00103965">
              <w:rPr>
                <w:rFonts w:ascii="Candara" w:hAnsi="Candara"/>
              </w:rPr>
              <w:t xml:space="preserve">  Project work            </w:t>
            </w:r>
            <w:r w:rsidRPr="00103965">
              <w:rPr>
                <w:rFonts w:ascii="MS Gothic" w:eastAsia="MS Gothic" w:hAnsi="MS Gothic" w:hint="eastAsia"/>
              </w:rPr>
              <w:t>☐</w:t>
            </w:r>
            <w:r w:rsidRPr="00103965">
              <w:rPr>
                <w:rFonts w:ascii="Candara" w:hAnsi="Candara"/>
              </w:rPr>
              <w:t xml:space="preserve">  Seminar</w:t>
            </w:r>
          </w:p>
          <w:p w:rsidR="00A32A42" w:rsidRPr="00103965" w:rsidRDefault="00A32A42" w:rsidP="00056226">
            <w:pPr>
              <w:spacing w:line="240" w:lineRule="auto"/>
              <w:contextualSpacing/>
              <w:jc w:val="left"/>
              <w:rPr>
                <w:rFonts w:ascii="Candara" w:hAnsi="Candara"/>
              </w:rPr>
            </w:pPr>
            <w:r w:rsidRPr="00103965">
              <w:rPr>
                <w:rFonts w:ascii="Candara" w:hAnsi="Candara"/>
              </w:rPr>
              <w:t xml:space="preserve"> </w:t>
            </w:r>
            <w:r w:rsidRPr="00103965">
              <w:rPr>
                <w:rFonts w:ascii="MS Gothic" w:eastAsia="MS Gothic" w:hAnsi="MS Gothic" w:hint="eastAsia"/>
              </w:rPr>
              <w:t>☐</w:t>
            </w:r>
            <w:r w:rsidRPr="00103965">
              <w:rPr>
                <w:rFonts w:ascii="Candara" w:hAnsi="Candara"/>
              </w:rPr>
              <w:t xml:space="preserve">Distance learning    </w:t>
            </w:r>
            <w:r w:rsidRPr="00103965">
              <w:rPr>
                <w:rFonts w:ascii="MS Gothic" w:eastAsia="MS Gothic" w:hAnsi="MS Gothic" w:hint="eastAsia"/>
              </w:rPr>
              <w:t>☐</w:t>
            </w:r>
            <w:r w:rsidRPr="00103965">
              <w:rPr>
                <w:rFonts w:ascii="Candara" w:hAnsi="Candara"/>
              </w:rPr>
              <w:t xml:space="preserve"> Blended learning      </w:t>
            </w:r>
            <w:r w:rsidRPr="00103965">
              <w:rPr>
                <w:rFonts w:ascii="MS Gothic" w:eastAsia="MS Gothic" w:hAnsi="MS Gothic" w:hint="eastAsia"/>
              </w:rPr>
              <w:t>☐</w:t>
            </w:r>
            <w:r w:rsidRPr="00103965">
              <w:rPr>
                <w:rFonts w:ascii="Candara" w:hAnsi="Candara"/>
              </w:rPr>
              <w:t xml:space="preserve">  Other</w:t>
            </w:r>
          </w:p>
        </w:tc>
      </w:tr>
      <w:tr w:rsidR="00A32A42" w:rsidRPr="00103965" w:rsidTr="00056226">
        <w:trPr>
          <w:trHeight w:val="562"/>
        </w:trPr>
        <w:tc>
          <w:tcPr>
            <w:tcW w:w="10440" w:type="dxa"/>
            <w:gridSpan w:val="7"/>
            <w:shd w:val="clear" w:color="auto" w:fill="B8CCE4"/>
            <w:vAlign w:val="center"/>
          </w:tcPr>
          <w:p w:rsidR="00A32A42" w:rsidRPr="00103965" w:rsidRDefault="00A32A42" w:rsidP="00056226">
            <w:pPr>
              <w:spacing w:line="240" w:lineRule="auto"/>
              <w:contextualSpacing/>
              <w:jc w:val="left"/>
              <w:rPr>
                <w:rFonts w:ascii="Candara" w:hAnsi="Candara"/>
                <w:b/>
              </w:rPr>
            </w:pPr>
            <w:r w:rsidRPr="00103965">
              <w:rPr>
                <w:rFonts w:ascii="Candara" w:hAnsi="Candara"/>
                <w:b/>
              </w:rPr>
              <w:t>PURPOSE AND OVERVIEW (max. 5 sentences)</w:t>
            </w:r>
          </w:p>
        </w:tc>
      </w:tr>
      <w:tr w:rsidR="00A32A42" w:rsidRPr="00103965" w:rsidTr="00056226">
        <w:trPr>
          <w:trHeight w:val="562"/>
        </w:trPr>
        <w:tc>
          <w:tcPr>
            <w:tcW w:w="10440" w:type="dxa"/>
            <w:gridSpan w:val="7"/>
            <w:vAlign w:val="center"/>
          </w:tcPr>
          <w:p w:rsidR="00A32A42" w:rsidRPr="00103965" w:rsidRDefault="00A32A42" w:rsidP="00EB3F34">
            <w:pPr>
              <w:spacing w:after="0" w:line="240" w:lineRule="auto"/>
              <w:rPr>
                <w:rFonts w:ascii="Candara" w:hAnsi="Candara"/>
                <w:bCs/>
                <w:i/>
              </w:rPr>
            </w:pPr>
            <w:r w:rsidRPr="00103965">
              <w:rPr>
                <w:rFonts w:ascii="Candara" w:hAnsi="Candara"/>
                <w:bCs/>
                <w:i/>
              </w:rPr>
              <w:t>Students acquire knowledge about: the operations and functioning of business organizations, scientific research institutions, public institutions, and local communities; the place, role, and organization of occupational safety services; the possibilities of practical application of acquired knowledge. Students directly participate in teams that deal with occupational safety and health issues.</w:t>
            </w:r>
          </w:p>
          <w:p w:rsidR="00A32A42" w:rsidRPr="00902465" w:rsidRDefault="00A32A42" w:rsidP="00DC57A2">
            <w:pPr>
              <w:spacing w:after="0" w:line="240" w:lineRule="auto"/>
              <w:rPr>
                <w:rFonts w:ascii="Candara" w:hAnsi="Candara"/>
                <w:bCs/>
                <w:i/>
              </w:rPr>
            </w:pPr>
            <w:r w:rsidRPr="00103965">
              <w:rPr>
                <w:rFonts w:ascii="Candara" w:hAnsi="Candara"/>
                <w:bCs/>
                <w:i/>
              </w:rPr>
              <w:t>Students are competent to: understand the organization, goals, and processes of the functioning of specific economic entities and institutions; understand the role of BSc occupational safety engineers in the organizational structure; practically apply acquired theoretical, scientific, and professional knowledge in analysing, resolving, and predicting the consequences of specific occupational safety issues. Students develop professional responsibility and team work skills.</w:t>
            </w:r>
          </w:p>
        </w:tc>
      </w:tr>
      <w:tr w:rsidR="00A32A42" w:rsidRPr="00103965" w:rsidTr="00056226">
        <w:trPr>
          <w:trHeight w:val="562"/>
        </w:trPr>
        <w:tc>
          <w:tcPr>
            <w:tcW w:w="10440" w:type="dxa"/>
            <w:gridSpan w:val="7"/>
            <w:shd w:val="clear" w:color="auto" w:fill="B8CCE4"/>
            <w:vAlign w:val="center"/>
          </w:tcPr>
          <w:p w:rsidR="00A32A42" w:rsidRPr="00103965" w:rsidRDefault="00A32A42" w:rsidP="00056226">
            <w:pPr>
              <w:tabs>
                <w:tab w:val="left" w:pos="360"/>
              </w:tabs>
              <w:spacing w:after="0" w:line="240" w:lineRule="auto"/>
              <w:jc w:val="left"/>
              <w:rPr>
                <w:rFonts w:ascii="Candara" w:hAnsi="Candara"/>
                <w:b/>
              </w:rPr>
            </w:pPr>
            <w:r w:rsidRPr="00103965">
              <w:rPr>
                <w:rFonts w:ascii="Candara" w:hAnsi="Candara"/>
                <w:b/>
              </w:rPr>
              <w:t>SYLLABUS (brief outline and summary of topics, max. 10 sentences)</w:t>
            </w:r>
          </w:p>
        </w:tc>
      </w:tr>
      <w:tr w:rsidR="00A32A42" w:rsidRPr="00103965" w:rsidTr="00056226">
        <w:trPr>
          <w:trHeight w:val="306"/>
        </w:trPr>
        <w:tc>
          <w:tcPr>
            <w:tcW w:w="10440" w:type="dxa"/>
            <w:gridSpan w:val="7"/>
            <w:vAlign w:val="center"/>
          </w:tcPr>
          <w:p w:rsidR="00A32A42" w:rsidRPr="00103965" w:rsidRDefault="00A32A42" w:rsidP="00317771">
            <w:pPr>
              <w:rPr>
                <w:rFonts w:ascii="Candara" w:hAnsi="Candara"/>
                <w:iCs/>
                <w:lang w:val="sr-Cyrl-CS"/>
              </w:rPr>
            </w:pPr>
            <w:r w:rsidRPr="00103965">
              <w:rPr>
                <w:rFonts w:ascii="Candara" w:hAnsi="Candara"/>
                <w:iCs/>
              </w:rPr>
              <w:t>Determined for each individual student, in accordance with the type of activity of the organization providing the internship and with the requirements of the profession for which the student is studying</w:t>
            </w:r>
            <w:r>
              <w:rPr>
                <w:rFonts w:ascii="Candara" w:hAnsi="Candara"/>
                <w:iCs/>
              </w:rPr>
              <w:t>.</w:t>
            </w:r>
          </w:p>
        </w:tc>
      </w:tr>
      <w:tr w:rsidR="00A32A42" w:rsidRPr="00103965" w:rsidTr="00056226">
        <w:trPr>
          <w:trHeight w:val="562"/>
        </w:trPr>
        <w:tc>
          <w:tcPr>
            <w:tcW w:w="10440" w:type="dxa"/>
            <w:gridSpan w:val="7"/>
            <w:shd w:val="clear" w:color="auto" w:fill="B8CCE4"/>
            <w:vAlign w:val="center"/>
          </w:tcPr>
          <w:p w:rsidR="00A32A42" w:rsidRPr="00103965" w:rsidRDefault="00A32A42" w:rsidP="00056226">
            <w:pPr>
              <w:tabs>
                <w:tab w:val="left" w:pos="360"/>
              </w:tabs>
              <w:spacing w:after="0" w:line="240" w:lineRule="auto"/>
              <w:jc w:val="left"/>
              <w:rPr>
                <w:rFonts w:ascii="Candara" w:hAnsi="Candara"/>
                <w:b/>
              </w:rPr>
            </w:pPr>
            <w:r w:rsidRPr="00103965">
              <w:rPr>
                <w:rFonts w:ascii="Candara" w:hAnsi="Candara"/>
                <w:b/>
              </w:rPr>
              <w:t>LANGUAGE OF INSTRUCTION</w:t>
            </w:r>
          </w:p>
        </w:tc>
      </w:tr>
      <w:tr w:rsidR="00A32A42" w:rsidRPr="00103965" w:rsidTr="00056226">
        <w:trPr>
          <w:trHeight w:val="562"/>
        </w:trPr>
        <w:tc>
          <w:tcPr>
            <w:tcW w:w="10440" w:type="dxa"/>
            <w:gridSpan w:val="7"/>
            <w:vAlign w:val="center"/>
          </w:tcPr>
          <w:p w:rsidR="00A32A42" w:rsidRPr="00103965" w:rsidRDefault="00A32A42" w:rsidP="00056226">
            <w:pPr>
              <w:tabs>
                <w:tab w:val="left" w:pos="360"/>
              </w:tabs>
              <w:spacing w:after="0" w:line="240" w:lineRule="auto"/>
              <w:jc w:val="left"/>
              <w:rPr>
                <w:rFonts w:ascii="Candara" w:hAnsi="Candara"/>
              </w:rPr>
            </w:pPr>
            <w:r w:rsidRPr="00103965">
              <w:rPr>
                <w:rFonts w:ascii="MS Gothic" w:eastAsia="MS Gothic" w:hAnsi="MS Gothic" w:hint="eastAsia"/>
              </w:rPr>
              <w:t>☒</w:t>
            </w:r>
            <w:r w:rsidRPr="00103965">
              <w:rPr>
                <w:rFonts w:ascii="Candara" w:hAnsi="Candara"/>
              </w:rPr>
              <w:t xml:space="preserve">Serbian  (complete course)              </w:t>
            </w:r>
            <w:r w:rsidRPr="00103965">
              <w:rPr>
                <w:rFonts w:ascii="MS Gothic" w:eastAsia="MS Gothic" w:hAnsi="MS Gothic" w:hint="eastAsia"/>
              </w:rPr>
              <w:t>☐</w:t>
            </w:r>
            <w:r w:rsidRPr="00103965">
              <w:rPr>
                <w:rFonts w:ascii="Candara" w:hAnsi="Candara"/>
              </w:rPr>
              <w:t xml:space="preserve"> English (complete course)               </w:t>
            </w:r>
            <w:r w:rsidRPr="00103965">
              <w:rPr>
                <w:rFonts w:ascii="MS Gothic" w:eastAsia="MS Gothic" w:hAnsi="MS Gothic" w:hint="eastAsia"/>
              </w:rPr>
              <w:t>☐</w:t>
            </w:r>
            <w:r w:rsidRPr="00103965">
              <w:rPr>
                <w:rFonts w:ascii="Candara" w:hAnsi="Candara"/>
              </w:rPr>
              <w:t xml:space="preserve">  Other _____________ (complete course)</w:t>
            </w:r>
          </w:p>
          <w:p w:rsidR="00A32A42" w:rsidRPr="00103965" w:rsidRDefault="00A32A42" w:rsidP="00056226">
            <w:pPr>
              <w:tabs>
                <w:tab w:val="left" w:pos="360"/>
              </w:tabs>
              <w:spacing w:after="0" w:line="240" w:lineRule="auto"/>
              <w:jc w:val="left"/>
              <w:rPr>
                <w:rFonts w:ascii="Candara" w:hAnsi="Candara"/>
              </w:rPr>
            </w:pPr>
          </w:p>
          <w:p w:rsidR="00A32A42" w:rsidRPr="00103965" w:rsidRDefault="00A32A42" w:rsidP="00056226">
            <w:pPr>
              <w:tabs>
                <w:tab w:val="left" w:pos="360"/>
              </w:tabs>
              <w:spacing w:after="0" w:line="240" w:lineRule="auto"/>
              <w:jc w:val="left"/>
              <w:rPr>
                <w:rFonts w:ascii="Candara" w:hAnsi="Candara"/>
              </w:rPr>
            </w:pPr>
            <w:r w:rsidRPr="00103965">
              <w:rPr>
                <w:rFonts w:ascii="MS Gothic" w:eastAsia="MS Gothic" w:hAnsi="MS Gothic" w:hint="eastAsia"/>
              </w:rPr>
              <w:t>☐</w:t>
            </w:r>
            <w:r w:rsidRPr="00103965">
              <w:rPr>
                <w:rFonts w:ascii="Candara" w:hAnsi="Candara"/>
              </w:rPr>
              <w:t xml:space="preserve">Serbian with English mentoring      </w:t>
            </w:r>
            <w:r w:rsidRPr="00103965">
              <w:rPr>
                <w:rFonts w:ascii="MS Gothic" w:eastAsia="MS Gothic" w:hAnsi="MS Gothic" w:hint="eastAsia"/>
              </w:rPr>
              <w:t>☐</w:t>
            </w:r>
            <w:r w:rsidRPr="00103965">
              <w:rPr>
                <w:rFonts w:ascii="Candara" w:hAnsi="Candara"/>
              </w:rPr>
              <w:t>Serbian with other mentoring ______________</w:t>
            </w:r>
          </w:p>
          <w:p w:rsidR="00A32A42" w:rsidRPr="00103965" w:rsidRDefault="00A32A42" w:rsidP="00056226">
            <w:pPr>
              <w:tabs>
                <w:tab w:val="left" w:pos="360"/>
              </w:tabs>
              <w:spacing w:after="0" w:line="240" w:lineRule="auto"/>
              <w:jc w:val="left"/>
              <w:rPr>
                <w:rFonts w:ascii="Candara" w:hAnsi="Candara"/>
                <w:b/>
              </w:rPr>
            </w:pPr>
          </w:p>
        </w:tc>
      </w:tr>
      <w:tr w:rsidR="00A32A42" w:rsidRPr="00103965" w:rsidTr="00056226">
        <w:trPr>
          <w:trHeight w:val="562"/>
        </w:trPr>
        <w:tc>
          <w:tcPr>
            <w:tcW w:w="10440" w:type="dxa"/>
            <w:gridSpan w:val="7"/>
            <w:shd w:val="clear" w:color="auto" w:fill="B8CCE4"/>
            <w:vAlign w:val="center"/>
          </w:tcPr>
          <w:p w:rsidR="00A32A42" w:rsidRPr="00103965" w:rsidRDefault="00A32A42" w:rsidP="00056226">
            <w:pPr>
              <w:tabs>
                <w:tab w:val="left" w:pos="360"/>
              </w:tabs>
              <w:spacing w:after="0" w:line="240" w:lineRule="auto"/>
              <w:jc w:val="left"/>
              <w:rPr>
                <w:rFonts w:ascii="Candara" w:hAnsi="Candara"/>
                <w:b/>
              </w:rPr>
            </w:pPr>
            <w:r w:rsidRPr="00103965">
              <w:rPr>
                <w:rFonts w:ascii="Candara" w:hAnsi="Candara"/>
                <w:b/>
              </w:rPr>
              <w:t>ASSESSMENT METHODS AND CRITERIA</w:t>
            </w:r>
          </w:p>
        </w:tc>
      </w:tr>
      <w:tr w:rsidR="00A32A42" w:rsidRPr="00103965" w:rsidTr="00056226">
        <w:trPr>
          <w:trHeight w:val="562"/>
        </w:trPr>
        <w:tc>
          <w:tcPr>
            <w:tcW w:w="2550" w:type="dxa"/>
            <w:vAlign w:val="center"/>
          </w:tcPr>
          <w:p w:rsidR="00A32A42" w:rsidRPr="00103965" w:rsidRDefault="00A32A42" w:rsidP="00056226">
            <w:pPr>
              <w:tabs>
                <w:tab w:val="left" w:pos="360"/>
              </w:tabs>
              <w:spacing w:after="0" w:line="240" w:lineRule="auto"/>
              <w:jc w:val="left"/>
              <w:rPr>
                <w:rFonts w:ascii="Candara" w:hAnsi="Candara"/>
                <w:b/>
              </w:rPr>
            </w:pPr>
            <w:r w:rsidRPr="00103965">
              <w:rPr>
                <w:rFonts w:ascii="Candara" w:hAnsi="Candara"/>
                <w:b/>
              </w:rPr>
              <w:t>Pre exam duties</w:t>
            </w:r>
          </w:p>
        </w:tc>
        <w:tc>
          <w:tcPr>
            <w:tcW w:w="1575" w:type="dxa"/>
            <w:gridSpan w:val="2"/>
            <w:vAlign w:val="center"/>
          </w:tcPr>
          <w:p w:rsidR="00A32A42" w:rsidRPr="00103965" w:rsidRDefault="00A32A42" w:rsidP="00056226">
            <w:pPr>
              <w:tabs>
                <w:tab w:val="left" w:pos="360"/>
              </w:tabs>
              <w:spacing w:after="0" w:line="240" w:lineRule="auto"/>
              <w:jc w:val="left"/>
              <w:rPr>
                <w:rFonts w:ascii="Candara" w:hAnsi="Candara"/>
                <w:b/>
              </w:rPr>
            </w:pPr>
            <w:r w:rsidRPr="00103965">
              <w:rPr>
                <w:rFonts w:ascii="Candara" w:hAnsi="Candara"/>
                <w:b/>
              </w:rPr>
              <w:t>Points</w:t>
            </w:r>
          </w:p>
        </w:tc>
        <w:tc>
          <w:tcPr>
            <w:tcW w:w="3255" w:type="dxa"/>
            <w:gridSpan w:val="3"/>
            <w:vAlign w:val="center"/>
          </w:tcPr>
          <w:p w:rsidR="00A32A42" w:rsidRPr="00103965" w:rsidRDefault="00A32A42" w:rsidP="00056226">
            <w:pPr>
              <w:tabs>
                <w:tab w:val="left" w:pos="360"/>
              </w:tabs>
              <w:spacing w:after="0" w:line="240" w:lineRule="auto"/>
              <w:jc w:val="left"/>
              <w:rPr>
                <w:rFonts w:ascii="Candara" w:hAnsi="Candara"/>
                <w:b/>
              </w:rPr>
            </w:pPr>
            <w:r w:rsidRPr="00103965">
              <w:rPr>
                <w:rFonts w:ascii="Candara" w:hAnsi="Candara"/>
                <w:b/>
              </w:rPr>
              <w:t>Final exam</w:t>
            </w:r>
          </w:p>
        </w:tc>
        <w:tc>
          <w:tcPr>
            <w:tcW w:w="3060" w:type="dxa"/>
            <w:vAlign w:val="center"/>
          </w:tcPr>
          <w:p w:rsidR="00A32A42" w:rsidRPr="00103965" w:rsidRDefault="00A32A42" w:rsidP="00056226">
            <w:pPr>
              <w:tabs>
                <w:tab w:val="left" w:pos="360"/>
              </w:tabs>
              <w:spacing w:after="0" w:line="240" w:lineRule="auto"/>
              <w:jc w:val="left"/>
              <w:rPr>
                <w:rFonts w:ascii="Candara" w:hAnsi="Candara"/>
                <w:b/>
              </w:rPr>
            </w:pPr>
            <w:r w:rsidRPr="00103965">
              <w:rPr>
                <w:rFonts w:ascii="Candara" w:hAnsi="Candara"/>
                <w:b/>
              </w:rPr>
              <w:t>points</w:t>
            </w:r>
          </w:p>
        </w:tc>
      </w:tr>
      <w:tr w:rsidR="00A32A42" w:rsidRPr="00103965" w:rsidTr="00056226">
        <w:trPr>
          <w:trHeight w:val="562"/>
        </w:trPr>
        <w:tc>
          <w:tcPr>
            <w:tcW w:w="2550" w:type="dxa"/>
            <w:vAlign w:val="center"/>
          </w:tcPr>
          <w:p w:rsidR="00A32A42" w:rsidRPr="00103965" w:rsidRDefault="00A32A42" w:rsidP="00056226">
            <w:pPr>
              <w:tabs>
                <w:tab w:val="left" w:pos="360"/>
              </w:tabs>
              <w:spacing w:after="0" w:line="240" w:lineRule="auto"/>
              <w:jc w:val="left"/>
              <w:rPr>
                <w:rFonts w:ascii="Candara" w:hAnsi="Candara"/>
                <w:b/>
              </w:rPr>
            </w:pPr>
            <w:r w:rsidRPr="00103965">
              <w:rPr>
                <w:rFonts w:ascii="Candara" w:hAnsi="Candara"/>
                <w:b/>
              </w:rPr>
              <w:t>Activity during lectures</w:t>
            </w:r>
          </w:p>
        </w:tc>
        <w:tc>
          <w:tcPr>
            <w:tcW w:w="1575" w:type="dxa"/>
            <w:gridSpan w:val="2"/>
            <w:vAlign w:val="center"/>
          </w:tcPr>
          <w:p w:rsidR="00A32A42" w:rsidRPr="00103965" w:rsidRDefault="00A32A42" w:rsidP="00056226">
            <w:pPr>
              <w:tabs>
                <w:tab w:val="left" w:pos="360"/>
              </w:tabs>
              <w:spacing w:after="0" w:line="240" w:lineRule="auto"/>
              <w:jc w:val="left"/>
              <w:rPr>
                <w:rFonts w:ascii="Candara" w:hAnsi="Candara"/>
                <w:b/>
              </w:rPr>
            </w:pPr>
          </w:p>
        </w:tc>
        <w:tc>
          <w:tcPr>
            <w:tcW w:w="3255" w:type="dxa"/>
            <w:gridSpan w:val="3"/>
            <w:vAlign w:val="center"/>
          </w:tcPr>
          <w:p w:rsidR="00A32A42" w:rsidRPr="00103965" w:rsidRDefault="00A32A42" w:rsidP="00056226">
            <w:pPr>
              <w:tabs>
                <w:tab w:val="left" w:pos="360"/>
              </w:tabs>
              <w:spacing w:after="0" w:line="240" w:lineRule="auto"/>
              <w:jc w:val="left"/>
              <w:rPr>
                <w:rFonts w:ascii="Candara" w:hAnsi="Candara"/>
                <w:b/>
              </w:rPr>
            </w:pPr>
            <w:r w:rsidRPr="00103965">
              <w:rPr>
                <w:rFonts w:ascii="Candara" w:hAnsi="Candara"/>
                <w:b/>
              </w:rPr>
              <w:t>Written examination</w:t>
            </w:r>
          </w:p>
        </w:tc>
        <w:tc>
          <w:tcPr>
            <w:tcW w:w="3060" w:type="dxa"/>
            <w:vAlign w:val="center"/>
          </w:tcPr>
          <w:p w:rsidR="00A32A42" w:rsidRPr="00103965" w:rsidRDefault="00A32A42" w:rsidP="00056226">
            <w:pPr>
              <w:tabs>
                <w:tab w:val="left" w:pos="360"/>
              </w:tabs>
              <w:spacing w:after="0" w:line="240" w:lineRule="auto"/>
              <w:jc w:val="left"/>
              <w:rPr>
                <w:rFonts w:ascii="Candara" w:hAnsi="Candara"/>
                <w:b/>
              </w:rPr>
            </w:pPr>
          </w:p>
        </w:tc>
      </w:tr>
      <w:tr w:rsidR="00A32A42" w:rsidRPr="00103965" w:rsidTr="00056226">
        <w:trPr>
          <w:trHeight w:val="562"/>
        </w:trPr>
        <w:tc>
          <w:tcPr>
            <w:tcW w:w="2550" w:type="dxa"/>
            <w:vAlign w:val="center"/>
          </w:tcPr>
          <w:p w:rsidR="00A32A42" w:rsidRPr="00103965" w:rsidRDefault="00A32A42" w:rsidP="00056226">
            <w:pPr>
              <w:tabs>
                <w:tab w:val="left" w:pos="360"/>
              </w:tabs>
              <w:spacing w:after="0" w:line="240" w:lineRule="auto"/>
              <w:jc w:val="left"/>
              <w:rPr>
                <w:rFonts w:ascii="Candara" w:hAnsi="Candara"/>
                <w:b/>
              </w:rPr>
            </w:pPr>
            <w:r w:rsidRPr="00103965">
              <w:rPr>
                <w:rFonts w:ascii="Candara" w:hAnsi="Candara"/>
                <w:b/>
              </w:rPr>
              <w:t>Practical teaching</w:t>
            </w:r>
          </w:p>
        </w:tc>
        <w:tc>
          <w:tcPr>
            <w:tcW w:w="1575" w:type="dxa"/>
            <w:gridSpan w:val="2"/>
            <w:vAlign w:val="center"/>
          </w:tcPr>
          <w:p w:rsidR="00A32A42" w:rsidRPr="00103965" w:rsidRDefault="00A32A42" w:rsidP="00056226">
            <w:pPr>
              <w:tabs>
                <w:tab w:val="left" w:pos="360"/>
              </w:tabs>
              <w:spacing w:after="0" w:line="240" w:lineRule="auto"/>
              <w:jc w:val="left"/>
              <w:rPr>
                <w:rFonts w:ascii="Candara" w:hAnsi="Candara"/>
                <w:b/>
              </w:rPr>
            </w:pPr>
          </w:p>
        </w:tc>
        <w:tc>
          <w:tcPr>
            <w:tcW w:w="3255" w:type="dxa"/>
            <w:gridSpan w:val="3"/>
            <w:vAlign w:val="center"/>
          </w:tcPr>
          <w:p w:rsidR="00A32A42" w:rsidRPr="00103965" w:rsidRDefault="00A32A42" w:rsidP="00056226">
            <w:pPr>
              <w:tabs>
                <w:tab w:val="left" w:pos="360"/>
              </w:tabs>
              <w:spacing w:after="0" w:line="240" w:lineRule="auto"/>
              <w:jc w:val="left"/>
              <w:rPr>
                <w:rFonts w:ascii="Candara" w:hAnsi="Candara"/>
                <w:b/>
              </w:rPr>
            </w:pPr>
            <w:r w:rsidRPr="00103965">
              <w:rPr>
                <w:rFonts w:ascii="Candara" w:hAnsi="Candara"/>
                <w:b/>
              </w:rPr>
              <w:t>Oral examination</w:t>
            </w:r>
          </w:p>
        </w:tc>
        <w:tc>
          <w:tcPr>
            <w:tcW w:w="3060" w:type="dxa"/>
            <w:vAlign w:val="center"/>
          </w:tcPr>
          <w:p w:rsidR="00A32A42" w:rsidRPr="00103965" w:rsidRDefault="00A32A42" w:rsidP="00056226">
            <w:pPr>
              <w:tabs>
                <w:tab w:val="left" w:pos="360"/>
              </w:tabs>
              <w:spacing w:after="0" w:line="240" w:lineRule="auto"/>
              <w:jc w:val="left"/>
              <w:rPr>
                <w:rFonts w:ascii="Candara" w:hAnsi="Candara"/>
                <w:b/>
              </w:rPr>
            </w:pPr>
          </w:p>
        </w:tc>
      </w:tr>
      <w:tr w:rsidR="00A32A42" w:rsidRPr="00103965" w:rsidTr="00056226">
        <w:trPr>
          <w:trHeight w:val="562"/>
        </w:trPr>
        <w:tc>
          <w:tcPr>
            <w:tcW w:w="2550" w:type="dxa"/>
            <w:vAlign w:val="center"/>
          </w:tcPr>
          <w:p w:rsidR="00A32A42" w:rsidRPr="00103965" w:rsidRDefault="00A32A42" w:rsidP="00056226">
            <w:pPr>
              <w:tabs>
                <w:tab w:val="left" w:pos="360"/>
              </w:tabs>
              <w:spacing w:after="0" w:line="240" w:lineRule="auto"/>
              <w:jc w:val="left"/>
              <w:rPr>
                <w:rFonts w:ascii="Candara" w:hAnsi="Candara"/>
                <w:b/>
              </w:rPr>
            </w:pPr>
            <w:r w:rsidRPr="00103965">
              <w:rPr>
                <w:rFonts w:ascii="Candara" w:hAnsi="Candara"/>
                <w:b/>
              </w:rPr>
              <w:t>Teaching colloquia</w:t>
            </w:r>
          </w:p>
        </w:tc>
        <w:tc>
          <w:tcPr>
            <w:tcW w:w="1575" w:type="dxa"/>
            <w:gridSpan w:val="2"/>
            <w:vAlign w:val="center"/>
          </w:tcPr>
          <w:p w:rsidR="00A32A42" w:rsidRPr="00103965" w:rsidRDefault="00A32A42" w:rsidP="00056226">
            <w:pPr>
              <w:tabs>
                <w:tab w:val="left" w:pos="360"/>
              </w:tabs>
              <w:spacing w:after="0" w:line="240" w:lineRule="auto"/>
              <w:jc w:val="left"/>
              <w:rPr>
                <w:rFonts w:ascii="Candara" w:hAnsi="Candara"/>
                <w:b/>
              </w:rPr>
            </w:pPr>
          </w:p>
        </w:tc>
        <w:tc>
          <w:tcPr>
            <w:tcW w:w="3255" w:type="dxa"/>
            <w:gridSpan w:val="3"/>
            <w:vAlign w:val="center"/>
          </w:tcPr>
          <w:p w:rsidR="00A32A42" w:rsidRPr="00103965" w:rsidRDefault="00A32A42" w:rsidP="00056226">
            <w:pPr>
              <w:tabs>
                <w:tab w:val="left" w:pos="360"/>
              </w:tabs>
              <w:spacing w:after="0" w:line="240" w:lineRule="auto"/>
              <w:jc w:val="left"/>
              <w:rPr>
                <w:rFonts w:ascii="Candara" w:hAnsi="Candara"/>
                <w:b/>
              </w:rPr>
            </w:pPr>
            <w:r w:rsidRPr="00103965">
              <w:rPr>
                <w:rFonts w:ascii="Candara" w:hAnsi="Candara"/>
                <w:b/>
              </w:rPr>
              <w:t>OVERALL SUM</w:t>
            </w:r>
          </w:p>
        </w:tc>
        <w:tc>
          <w:tcPr>
            <w:tcW w:w="3060" w:type="dxa"/>
            <w:vAlign w:val="center"/>
          </w:tcPr>
          <w:p w:rsidR="00A32A42" w:rsidRPr="00902465" w:rsidRDefault="00A32A42" w:rsidP="00AE3062">
            <w:pPr>
              <w:tabs>
                <w:tab w:val="left" w:pos="360"/>
              </w:tabs>
              <w:spacing w:after="0" w:line="240" w:lineRule="auto"/>
              <w:rPr>
                <w:rFonts w:ascii="Candara" w:hAnsi="Candara"/>
                <w:b/>
                <w:lang w:val="en-US"/>
              </w:rPr>
            </w:pPr>
            <w:r w:rsidRPr="00103965">
              <w:rPr>
                <w:rFonts w:ascii="Candara" w:hAnsi="Candara"/>
                <w:bCs/>
              </w:rPr>
              <w:t>The internship is not evaluated with a numerical mark but with a verbal one – “completed”</w:t>
            </w:r>
            <w:r w:rsidRPr="00902465">
              <w:rPr>
                <w:rFonts w:ascii="Candara" w:hAnsi="Candara"/>
                <w:bCs/>
                <w:lang w:val="en-US"/>
              </w:rPr>
              <w:t>.</w:t>
            </w:r>
          </w:p>
        </w:tc>
      </w:tr>
      <w:tr w:rsidR="00A32A42" w:rsidRPr="00103965" w:rsidTr="00056226">
        <w:trPr>
          <w:trHeight w:val="562"/>
        </w:trPr>
        <w:tc>
          <w:tcPr>
            <w:tcW w:w="10440" w:type="dxa"/>
            <w:gridSpan w:val="7"/>
            <w:vAlign w:val="center"/>
          </w:tcPr>
          <w:p w:rsidR="00A32A42" w:rsidRPr="00103965" w:rsidRDefault="00A32A42" w:rsidP="00056226">
            <w:pPr>
              <w:tabs>
                <w:tab w:val="left" w:pos="360"/>
              </w:tabs>
              <w:spacing w:after="0" w:line="240" w:lineRule="auto"/>
              <w:jc w:val="left"/>
              <w:rPr>
                <w:rFonts w:ascii="Candara" w:hAnsi="Candara"/>
                <w:b/>
              </w:rPr>
            </w:pPr>
            <w:r w:rsidRPr="00103965">
              <w:rPr>
                <w:rFonts w:ascii="Candara" w:hAnsi="Candara"/>
                <w:b/>
              </w:rPr>
              <w:t>*Final examination mark is formed in accordance with the Institutional documents</w:t>
            </w:r>
          </w:p>
          <w:p w:rsidR="00A32A42" w:rsidRPr="00103965" w:rsidRDefault="00A32A42" w:rsidP="00056226">
            <w:pPr>
              <w:tabs>
                <w:tab w:val="left" w:pos="360"/>
              </w:tabs>
              <w:spacing w:after="0" w:line="240" w:lineRule="auto"/>
              <w:jc w:val="left"/>
              <w:rPr>
                <w:rFonts w:ascii="Candara" w:hAnsi="Candara"/>
                <w:b/>
              </w:rPr>
            </w:pPr>
          </w:p>
          <w:p w:rsidR="00A32A42" w:rsidRPr="00103965" w:rsidRDefault="00A32A42" w:rsidP="00056226">
            <w:pPr>
              <w:tabs>
                <w:tab w:val="left" w:pos="360"/>
              </w:tabs>
              <w:spacing w:after="0" w:line="240" w:lineRule="auto"/>
              <w:jc w:val="left"/>
              <w:rPr>
                <w:rFonts w:ascii="Candara" w:hAnsi="Candara"/>
                <w:b/>
                <w:lang w:val="en-US"/>
              </w:rPr>
            </w:pPr>
          </w:p>
        </w:tc>
      </w:tr>
    </w:tbl>
    <w:p w:rsidR="00A32A42" w:rsidRPr="00103965" w:rsidRDefault="00A32A42" w:rsidP="00E71A0B">
      <w:pPr>
        <w:ind w:left="1089"/>
        <w:rPr>
          <w:lang w:val="en-US"/>
        </w:rPr>
      </w:pPr>
    </w:p>
    <w:p w:rsidR="00A32A42" w:rsidRPr="00103965" w:rsidRDefault="00A32A42" w:rsidP="00E71A0B">
      <w:pPr>
        <w:ind w:left="1089"/>
        <w:rPr>
          <w:lang w:val="en-US"/>
        </w:rPr>
      </w:pPr>
    </w:p>
    <w:p w:rsidR="00A32A42" w:rsidRPr="00103965" w:rsidRDefault="00A32A42" w:rsidP="00E71A0B">
      <w:pPr>
        <w:ind w:left="1089"/>
        <w:rPr>
          <w:lang w:val="en-US"/>
        </w:rPr>
      </w:pPr>
      <w:bookmarkStart w:id="0" w:name="_GoBack"/>
      <w:bookmarkEnd w:id="0"/>
    </w:p>
    <w:sectPr w:rsidR="00A32A42" w:rsidRPr="00103965"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A42" w:rsidRDefault="00A32A42" w:rsidP="00864926">
      <w:pPr>
        <w:spacing w:after="0" w:line="240" w:lineRule="auto"/>
      </w:pPr>
      <w:r>
        <w:separator/>
      </w:r>
    </w:p>
  </w:endnote>
  <w:endnote w:type="continuationSeparator" w:id="0">
    <w:p w:rsidR="00A32A42" w:rsidRDefault="00A32A4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A42" w:rsidRDefault="00A32A42" w:rsidP="00864926">
      <w:pPr>
        <w:spacing w:after="0" w:line="240" w:lineRule="auto"/>
      </w:pPr>
      <w:r>
        <w:separator/>
      </w:r>
    </w:p>
  </w:footnote>
  <w:footnote w:type="continuationSeparator" w:id="0">
    <w:p w:rsidR="00A32A42" w:rsidRDefault="00A32A4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56226"/>
    <w:rsid w:val="00064295"/>
    <w:rsid w:val="00092E5B"/>
    <w:rsid w:val="000A4A32"/>
    <w:rsid w:val="000C21AB"/>
    <w:rsid w:val="000D1290"/>
    <w:rsid w:val="000F6001"/>
    <w:rsid w:val="00100FEC"/>
    <w:rsid w:val="00103965"/>
    <w:rsid w:val="0011618E"/>
    <w:rsid w:val="001462E3"/>
    <w:rsid w:val="00147BF0"/>
    <w:rsid w:val="001926C3"/>
    <w:rsid w:val="001B2BB6"/>
    <w:rsid w:val="001D3BF1"/>
    <w:rsid w:val="001D64D3"/>
    <w:rsid w:val="001F14FA"/>
    <w:rsid w:val="001F60E3"/>
    <w:rsid w:val="002319B6"/>
    <w:rsid w:val="00274021"/>
    <w:rsid w:val="00296B6C"/>
    <w:rsid w:val="002A3E53"/>
    <w:rsid w:val="002B580C"/>
    <w:rsid w:val="002C17E6"/>
    <w:rsid w:val="002F1F24"/>
    <w:rsid w:val="00315601"/>
    <w:rsid w:val="00317771"/>
    <w:rsid w:val="00323176"/>
    <w:rsid w:val="00341BD1"/>
    <w:rsid w:val="003B31CF"/>
    <w:rsid w:val="003B32A9"/>
    <w:rsid w:val="003C177A"/>
    <w:rsid w:val="003C4703"/>
    <w:rsid w:val="003E6FBB"/>
    <w:rsid w:val="003E7474"/>
    <w:rsid w:val="00406F80"/>
    <w:rsid w:val="00431EFA"/>
    <w:rsid w:val="004350C7"/>
    <w:rsid w:val="004454F1"/>
    <w:rsid w:val="004507DD"/>
    <w:rsid w:val="00493925"/>
    <w:rsid w:val="004B7422"/>
    <w:rsid w:val="004D1C7E"/>
    <w:rsid w:val="004E562D"/>
    <w:rsid w:val="004F301F"/>
    <w:rsid w:val="005047D5"/>
    <w:rsid w:val="005356EB"/>
    <w:rsid w:val="005A5D38"/>
    <w:rsid w:val="005B0885"/>
    <w:rsid w:val="005B64BF"/>
    <w:rsid w:val="005C22DD"/>
    <w:rsid w:val="005D46D7"/>
    <w:rsid w:val="00603117"/>
    <w:rsid w:val="00657EF9"/>
    <w:rsid w:val="0069043C"/>
    <w:rsid w:val="006B74CE"/>
    <w:rsid w:val="006E40AE"/>
    <w:rsid w:val="006F353C"/>
    <w:rsid w:val="006F647C"/>
    <w:rsid w:val="00783A01"/>
    <w:rsid w:val="00783C57"/>
    <w:rsid w:val="00792CB4"/>
    <w:rsid w:val="007C4756"/>
    <w:rsid w:val="00864926"/>
    <w:rsid w:val="008855AB"/>
    <w:rsid w:val="008A30CE"/>
    <w:rsid w:val="008B1D6B"/>
    <w:rsid w:val="008C31B7"/>
    <w:rsid w:val="008C4DE4"/>
    <w:rsid w:val="008C5807"/>
    <w:rsid w:val="008D3935"/>
    <w:rsid w:val="008F559C"/>
    <w:rsid w:val="00902465"/>
    <w:rsid w:val="00911529"/>
    <w:rsid w:val="00932B21"/>
    <w:rsid w:val="009360DE"/>
    <w:rsid w:val="00972302"/>
    <w:rsid w:val="009723A1"/>
    <w:rsid w:val="009906EA"/>
    <w:rsid w:val="009C7774"/>
    <w:rsid w:val="009D3F5E"/>
    <w:rsid w:val="009F3F9F"/>
    <w:rsid w:val="009F413A"/>
    <w:rsid w:val="00A10286"/>
    <w:rsid w:val="00A1335D"/>
    <w:rsid w:val="00A225B6"/>
    <w:rsid w:val="00A32A42"/>
    <w:rsid w:val="00A9550A"/>
    <w:rsid w:val="00AE3062"/>
    <w:rsid w:val="00AF47A6"/>
    <w:rsid w:val="00AF4EC1"/>
    <w:rsid w:val="00B025A3"/>
    <w:rsid w:val="00B07B6B"/>
    <w:rsid w:val="00B266C8"/>
    <w:rsid w:val="00B47131"/>
    <w:rsid w:val="00B47B7D"/>
    <w:rsid w:val="00B50491"/>
    <w:rsid w:val="00B54668"/>
    <w:rsid w:val="00B65AD8"/>
    <w:rsid w:val="00B9521A"/>
    <w:rsid w:val="00BD3504"/>
    <w:rsid w:val="00BD4DED"/>
    <w:rsid w:val="00BE7B50"/>
    <w:rsid w:val="00C63234"/>
    <w:rsid w:val="00CA350C"/>
    <w:rsid w:val="00CA6D81"/>
    <w:rsid w:val="00CC23C3"/>
    <w:rsid w:val="00CD17F1"/>
    <w:rsid w:val="00CE4C93"/>
    <w:rsid w:val="00D20C30"/>
    <w:rsid w:val="00D3136E"/>
    <w:rsid w:val="00D8529D"/>
    <w:rsid w:val="00D92F39"/>
    <w:rsid w:val="00D978BC"/>
    <w:rsid w:val="00DB43CC"/>
    <w:rsid w:val="00DC57A2"/>
    <w:rsid w:val="00DE4503"/>
    <w:rsid w:val="00E1222F"/>
    <w:rsid w:val="00E30571"/>
    <w:rsid w:val="00E47B95"/>
    <w:rsid w:val="00E5013A"/>
    <w:rsid w:val="00E57923"/>
    <w:rsid w:val="00E60599"/>
    <w:rsid w:val="00E71A0B"/>
    <w:rsid w:val="00E8188A"/>
    <w:rsid w:val="00E857F8"/>
    <w:rsid w:val="00E93E13"/>
    <w:rsid w:val="00EA7E0C"/>
    <w:rsid w:val="00EB3F34"/>
    <w:rsid w:val="00EC53EE"/>
    <w:rsid w:val="00F06AFA"/>
    <w:rsid w:val="00F237EB"/>
    <w:rsid w:val="00F242D3"/>
    <w:rsid w:val="00F56373"/>
    <w:rsid w:val="00F64742"/>
    <w:rsid w:val="00F742D3"/>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117674171">
      <w:marLeft w:val="0"/>
      <w:marRight w:val="0"/>
      <w:marTop w:val="0"/>
      <w:marBottom w:val="0"/>
      <w:divBdr>
        <w:top w:val="none" w:sz="0" w:space="0" w:color="auto"/>
        <w:left w:val="none" w:sz="0" w:space="0" w:color="auto"/>
        <w:bottom w:val="none" w:sz="0" w:space="0" w:color="auto"/>
        <w:right w:val="none" w:sz="0" w:space="0" w:color="auto"/>
      </w:divBdr>
      <w:divsChild>
        <w:div w:id="1117674169">
          <w:marLeft w:val="0"/>
          <w:marRight w:val="0"/>
          <w:marTop w:val="0"/>
          <w:marBottom w:val="0"/>
          <w:divBdr>
            <w:top w:val="none" w:sz="0" w:space="0" w:color="auto"/>
            <w:left w:val="none" w:sz="0" w:space="0" w:color="auto"/>
            <w:bottom w:val="none" w:sz="0" w:space="0" w:color="auto"/>
            <w:right w:val="none" w:sz="0" w:space="0" w:color="auto"/>
          </w:divBdr>
        </w:div>
        <w:div w:id="1117674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386</Words>
  <Characters>2201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5</cp:revision>
  <cp:lastPrinted>2015-12-23T11:47:00Z</cp:lastPrinted>
  <dcterms:created xsi:type="dcterms:W3CDTF">2016-04-16T09:50:00Z</dcterms:created>
  <dcterms:modified xsi:type="dcterms:W3CDTF">2016-04-18T05:38:00Z</dcterms:modified>
</cp:coreProperties>
</file>